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6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697"/>
        <w:gridCol w:w="1272"/>
        <w:gridCol w:w="3462"/>
      </w:tblGrid>
      <w:tr w:rsidR="000E58E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07.10.2014.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Odnosi među predmetima-tijela u prostoru</w:t>
            </w:r>
          </w:p>
        </w:tc>
      </w:tr>
      <w:tr w:rsidR="000E58E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16.10.2014.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se mijenja</w:t>
            </w:r>
          </w:p>
        </w:tc>
      </w:tr>
      <w:tr w:rsidR="000E58E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Geometrijski likovi</w:t>
            </w:r>
          </w:p>
        </w:tc>
      </w:tr>
      <w:tr w:rsidR="000E58E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18.12.2014.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Škola i dom;obitelj;u prostoru i prometu;naše mjesto</w:t>
            </w:r>
          </w:p>
        </w:tc>
      </w:tr>
      <w:tr w:rsidR="000E58E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22.12.2014.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brojeva od 1 do 5</w:t>
            </w:r>
          </w:p>
        </w:tc>
      </w:tr>
    </w:tbl>
    <w:p w:rsidR="00A5349D" w:rsidRPr="006764D9" w:rsidRDefault="00A5349D">
      <w:pPr>
        <w:rPr>
          <w:rFonts w:ascii="Times New Roman" w:hAnsi="Times New Roman" w:cs="Times New Roman"/>
          <w:sz w:val="24"/>
          <w:szCs w:val="24"/>
        </w:rPr>
      </w:pPr>
      <w:r w:rsidRPr="006764D9">
        <w:rPr>
          <w:rFonts w:ascii="Times New Roman" w:hAnsi="Times New Roman" w:cs="Times New Roman"/>
          <w:sz w:val="24"/>
          <w:szCs w:val="24"/>
        </w:rPr>
        <w:t>Pismene provjere u 1. razredu</w:t>
      </w:r>
    </w:p>
    <w:p w:rsidR="00A5349D" w:rsidRPr="00883077" w:rsidRDefault="00A5349D" w:rsidP="00A534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83077">
        <w:rPr>
          <w:rFonts w:ascii="Times New Roman" w:hAnsi="Times New Roman" w:cs="Times New Roman"/>
          <w:color w:val="FF0000"/>
          <w:sz w:val="24"/>
          <w:szCs w:val="24"/>
        </w:rPr>
        <w:t>1.a</w:t>
      </w:r>
      <w:r w:rsidR="00883077" w:rsidRPr="00883077">
        <w:rPr>
          <w:rFonts w:ascii="Times New Roman" w:hAnsi="Times New Roman" w:cs="Times New Roman"/>
          <w:color w:val="FF0000"/>
          <w:sz w:val="24"/>
          <w:szCs w:val="24"/>
        </w:rPr>
        <w:t xml:space="preserve"> - oba polugodišta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693"/>
        <w:gridCol w:w="1276"/>
        <w:gridCol w:w="3462"/>
      </w:tblGrid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02.02.2015.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Zima</w:t>
            </w:r>
          </w:p>
        </w:tc>
      </w:tr>
      <w:tr w:rsidR="00BE0CB6" w:rsidRPr="006764D9" w:rsidTr="008931F2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19.02.2015.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Doba dana;dani u tjednu</w:t>
            </w:r>
          </w:p>
        </w:tc>
      </w:tr>
      <w:tr w:rsidR="00BE0CB6" w:rsidRPr="006764D9" w:rsidTr="008931F2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25.02.2015.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brojeva do 10</w:t>
            </w:r>
          </w:p>
        </w:tc>
      </w:tr>
      <w:tr w:rsidR="00BE0CB6" w:rsidRPr="006764D9" w:rsidTr="008931F2">
        <w:trPr>
          <w:trHeight w:val="432"/>
        </w:trPr>
        <w:tc>
          <w:tcPr>
            <w:tcW w:w="9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27.02.2015.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IČSR-Jež kod frizera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11.03.2015.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Monatsnamen</w:t>
            </w:r>
            <w:proofErr w:type="spellEnd"/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- crtanje prema diktatu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12.03.2015.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Naše tijelo i zdravlje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18.03.2015.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Brojevi od 11 do 20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25.03.2015.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Čitanje sa razum</w:t>
            </w:r>
            <w:r w:rsidRPr="00676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</w:t>
            </w: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jevanjem - provjeravanje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26.03.2015.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IČSR-Proljeće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20.04.2015.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se budi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21.04.2015.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brojeva do 20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30.04.2015.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Proljeće;kultura života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26.05.2015.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</w:t>
            </w:r>
            <w:proofErr w:type="spellStart"/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Fido</w:t>
            </w:r>
            <w:proofErr w:type="spellEnd"/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ribolovac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brojeva do 20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28.05.2015.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Ljeto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01.06.2015.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brojeva do 20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02.06.2015.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Diktat-Veliko slovo,interpunkcija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05.06.2015.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Provjeravanje razum</w:t>
            </w:r>
            <w:r w:rsidR="006764D9" w:rsidRPr="00676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</w:t>
            </w: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jevanja</w:t>
            </w:r>
          </w:p>
        </w:tc>
      </w:tr>
      <w:tr w:rsidR="00BE0CB6" w:rsidRPr="006764D9" w:rsidTr="000E58E6">
        <w:trPr>
          <w:trHeight w:val="432"/>
        </w:trPr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08.06.2015.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B6" w:rsidRPr="00BE0CB6" w:rsidRDefault="00BE0CB6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BE0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IČSR-Raspjevani Zvonko</w:t>
            </w:r>
          </w:p>
        </w:tc>
      </w:tr>
    </w:tbl>
    <w:p w:rsidR="00BE0CB6" w:rsidRDefault="00BE0CB6" w:rsidP="00A5349D">
      <w:pPr>
        <w:rPr>
          <w:rFonts w:ascii="Times New Roman" w:hAnsi="Times New Roman" w:cs="Times New Roman"/>
          <w:sz w:val="24"/>
          <w:szCs w:val="24"/>
        </w:rPr>
      </w:pPr>
    </w:p>
    <w:p w:rsidR="000E58E6" w:rsidRPr="00883077" w:rsidRDefault="000E58E6" w:rsidP="00A5349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</w:p>
    <w:p w:rsidR="00A5349D" w:rsidRPr="00883077" w:rsidRDefault="00A5349D" w:rsidP="00A534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83077">
        <w:rPr>
          <w:rFonts w:ascii="Times New Roman" w:hAnsi="Times New Roman" w:cs="Times New Roman"/>
          <w:color w:val="FF0000"/>
          <w:sz w:val="24"/>
          <w:szCs w:val="24"/>
        </w:rPr>
        <w:t>1.b</w:t>
      </w:r>
      <w:r w:rsidR="00883077" w:rsidRPr="00883077">
        <w:rPr>
          <w:rFonts w:ascii="Times New Roman" w:hAnsi="Times New Roman" w:cs="Times New Roman"/>
          <w:color w:val="FF0000"/>
          <w:sz w:val="24"/>
          <w:szCs w:val="24"/>
        </w:rPr>
        <w:t xml:space="preserve"> – oba polugodišta</w:t>
      </w: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694"/>
        <w:gridCol w:w="1275"/>
        <w:gridCol w:w="3401"/>
      </w:tblGrid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0"/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02.10.2014.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Geometrijska tijela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23.10.2014.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Jesen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24.10.2014.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Geometrijski likovi</w:t>
            </w:r>
          </w:p>
        </w:tc>
      </w:tr>
      <w:tr w:rsidR="00BE0CB6" w:rsidRPr="006764D9" w:rsidTr="008931F2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18.12.2014.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Škola, Dom, Promet</w:t>
            </w:r>
          </w:p>
        </w:tc>
      </w:tr>
      <w:tr w:rsidR="00BE0CB6" w:rsidRPr="006764D9" w:rsidTr="008931F2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22.12.2014.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do 5</w:t>
            </w:r>
          </w:p>
        </w:tc>
      </w:tr>
      <w:tr w:rsidR="00BE0CB6" w:rsidRPr="006764D9" w:rsidTr="008931F2">
        <w:trPr>
          <w:trHeight w:val="432"/>
        </w:trPr>
        <w:tc>
          <w:tcPr>
            <w:tcW w:w="1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03.02.2015.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Zima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19.02.2015.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Doba dana, Dani u tjednu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(000108) Osnovna škola - redovni </w:t>
            </w:r>
            <w:r w:rsidR="00BE0CB6" w:rsidRPr="00676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26.02.2015.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do 10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27.02.2015.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Ispitivanje čitanja s razumijevanjem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12.03.2015.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Naše tijelo i zdravlje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19.03.2015.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Brojevi do 20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25.03.2015.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Ispitivanje čitanja s razumijevanjem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20.04.2015.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do 20 (bez prelaska desetice)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21.04.2015.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Proljeće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30.04.2015.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Kultura života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26.05.2015.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Ispitivanje čitanja s razumijevanjem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do 20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28.05.2015.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Ljeto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03.06.2015.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Ispitivanje čitanja s razumijevanjem</w:t>
            </w:r>
          </w:p>
        </w:tc>
      </w:tr>
      <w:tr w:rsidR="00BE0CB6" w:rsidRPr="006764D9" w:rsidTr="000E58E6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BE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(000108) Osnovna </w:t>
            </w:r>
            <w:r w:rsidR="006764D9" w:rsidRPr="00676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škola –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10.06.2015.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349D" w:rsidRPr="00A5349D" w:rsidRDefault="00A5349D" w:rsidP="00A5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53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</w:t>
            </w:r>
          </w:p>
        </w:tc>
      </w:tr>
    </w:tbl>
    <w:p w:rsidR="00A5349D" w:rsidRPr="006764D9" w:rsidRDefault="00A5349D" w:rsidP="00A5349D">
      <w:pPr>
        <w:rPr>
          <w:rFonts w:ascii="Times New Roman" w:hAnsi="Times New Roman" w:cs="Times New Roman"/>
          <w:sz w:val="24"/>
          <w:szCs w:val="24"/>
        </w:rPr>
      </w:pPr>
    </w:p>
    <w:p w:rsidR="00A5349D" w:rsidRPr="006764D9" w:rsidRDefault="00A5349D" w:rsidP="00A5349D">
      <w:pPr>
        <w:rPr>
          <w:rFonts w:ascii="Times New Roman" w:hAnsi="Times New Roman" w:cs="Times New Roman"/>
          <w:sz w:val="24"/>
          <w:szCs w:val="24"/>
        </w:rPr>
      </w:pPr>
    </w:p>
    <w:p w:rsidR="00A5349D" w:rsidRPr="006764D9" w:rsidRDefault="00A5349D" w:rsidP="00A5349D">
      <w:pPr>
        <w:rPr>
          <w:rFonts w:ascii="Times New Roman" w:hAnsi="Times New Roman" w:cs="Times New Roman"/>
          <w:sz w:val="24"/>
          <w:szCs w:val="24"/>
        </w:rPr>
      </w:pPr>
    </w:p>
    <w:p w:rsidR="00A5349D" w:rsidRPr="006764D9" w:rsidRDefault="00A5349D" w:rsidP="00A5349D">
      <w:pPr>
        <w:rPr>
          <w:rFonts w:ascii="Times New Roman" w:hAnsi="Times New Roman" w:cs="Times New Roman"/>
          <w:sz w:val="24"/>
          <w:szCs w:val="24"/>
        </w:rPr>
      </w:pPr>
    </w:p>
    <w:p w:rsidR="00A5349D" w:rsidRPr="00A5349D" w:rsidRDefault="00A5349D" w:rsidP="00A5349D"/>
    <w:p w:rsidR="002170AE" w:rsidRPr="00A5349D" w:rsidRDefault="002170AE" w:rsidP="00A5349D"/>
    <w:sectPr w:rsidR="002170AE" w:rsidRPr="00A5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3B" w:rsidRDefault="0046023B" w:rsidP="00A5349D">
      <w:pPr>
        <w:spacing w:after="0" w:line="240" w:lineRule="auto"/>
      </w:pPr>
      <w:r>
        <w:separator/>
      </w:r>
    </w:p>
  </w:endnote>
  <w:endnote w:type="continuationSeparator" w:id="0">
    <w:p w:rsidR="0046023B" w:rsidRDefault="0046023B" w:rsidP="00A5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3B" w:rsidRDefault="0046023B" w:rsidP="00A5349D">
      <w:pPr>
        <w:spacing w:after="0" w:line="240" w:lineRule="auto"/>
      </w:pPr>
      <w:r>
        <w:separator/>
      </w:r>
    </w:p>
  </w:footnote>
  <w:footnote w:type="continuationSeparator" w:id="0">
    <w:p w:rsidR="0046023B" w:rsidRDefault="0046023B" w:rsidP="00A5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9D"/>
    <w:rsid w:val="0008524D"/>
    <w:rsid w:val="000E58E6"/>
    <w:rsid w:val="002170AE"/>
    <w:rsid w:val="0046023B"/>
    <w:rsid w:val="006764D9"/>
    <w:rsid w:val="007D15A4"/>
    <w:rsid w:val="00883077"/>
    <w:rsid w:val="008931F2"/>
    <w:rsid w:val="00900EFE"/>
    <w:rsid w:val="00A5349D"/>
    <w:rsid w:val="00BE0CB6"/>
    <w:rsid w:val="00CE61A8"/>
    <w:rsid w:val="00E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49D"/>
  </w:style>
  <w:style w:type="paragraph" w:styleId="Podnoje">
    <w:name w:val="footer"/>
    <w:basedOn w:val="Normal"/>
    <w:link w:val="PodnojeChar"/>
    <w:uiPriority w:val="99"/>
    <w:unhideWhenUsed/>
    <w:rsid w:val="00A5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49D"/>
  </w:style>
  <w:style w:type="paragraph" w:styleId="Podnoje">
    <w:name w:val="footer"/>
    <w:basedOn w:val="Normal"/>
    <w:link w:val="PodnojeChar"/>
    <w:uiPriority w:val="99"/>
    <w:unhideWhenUsed/>
    <w:rsid w:val="00A5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10</cp:revision>
  <dcterms:created xsi:type="dcterms:W3CDTF">2014-11-05T09:22:00Z</dcterms:created>
  <dcterms:modified xsi:type="dcterms:W3CDTF">2014-11-12T12:14:00Z</dcterms:modified>
</cp:coreProperties>
</file>